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9D7D" w14:textId="60A3F126" w:rsidR="0042400E" w:rsidRPr="00A45766" w:rsidRDefault="00147CDF" w:rsidP="00A45766">
      <w:pPr>
        <w:pStyle w:val="NormalWeb"/>
        <w:spacing w:line="276" w:lineRule="auto"/>
        <w:contextualSpacing/>
        <w:rPr>
          <w:rFonts w:ascii="Helvetica Neue" w:hAnsi="Helvetica Neue"/>
          <w:sz w:val="22"/>
          <w:szCs w:val="22"/>
          <w:lang w:val="es-419"/>
        </w:rPr>
      </w:pPr>
      <w:r w:rsidRPr="00147CDF">
        <w:rPr>
          <w:rFonts w:ascii="Helvetica Neue" w:hAnsi="Helvetica Neue"/>
          <w:sz w:val="22"/>
          <w:szCs w:val="22"/>
          <w:lang w:val="es-419"/>
        </w:rPr>
        <w:t>Intro D-C G/B-D</w:t>
      </w:r>
    </w:p>
    <w:p w14:paraId="0BC0AF8F" w14:textId="29D97D9A" w:rsidR="00A45766" w:rsidRPr="00A45766" w:rsidRDefault="0042400E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br/>
        <w:t xml:space="preserve">      </w:t>
      </w:r>
      <w:r w:rsidR="00A45766">
        <w:rPr>
          <w:rFonts w:ascii="Helvetica Neue" w:hAnsi="Helvetica Neue"/>
          <w:sz w:val="22"/>
          <w:szCs w:val="22"/>
          <w:lang w:val="es-419"/>
        </w:rPr>
        <w:t xml:space="preserve">       </w:t>
      </w:r>
      <w:r w:rsidRPr="00A45766">
        <w:rPr>
          <w:rFonts w:ascii="Helvetica Neue" w:hAnsi="Helvetica Neue"/>
          <w:sz w:val="22"/>
          <w:szCs w:val="22"/>
          <w:lang w:val="es-419"/>
        </w:rPr>
        <w:t xml:space="preserve">G     </w:t>
      </w: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="00A45766" w:rsidRPr="008D3238">
        <w:rPr>
          <w:rFonts w:ascii="Helvetica Neue" w:hAnsi="Helvetica Neue"/>
          <w:b/>
          <w:bCs/>
          <w:sz w:val="22"/>
          <w:szCs w:val="22"/>
          <w:lang w:val="es-419"/>
        </w:rPr>
        <w:t>Sea tu reino</w:t>
      </w:r>
    </w:p>
    <w:p w14:paraId="45CEAA94" w14:textId="77777777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br/>
      </w:r>
      <w:r>
        <w:rPr>
          <w:rFonts w:ascii="Helvetica Neue" w:hAnsi="Helvetica Neue"/>
          <w:sz w:val="22"/>
          <w:szCs w:val="22"/>
          <w:lang w:val="es-419"/>
        </w:rPr>
        <w:t xml:space="preserve">  </w:t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Con nosotros</w:t>
      </w:r>
    </w:p>
    <w:p w14:paraId="614E60C2" w14:textId="6AC34D1D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  Em7</w:t>
      </w: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Señor muestra</w:t>
      </w:r>
    </w:p>
    <w:p w14:paraId="164F0AE5" w14:textId="54D97F90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br/>
      </w:r>
      <w:r>
        <w:rPr>
          <w:rFonts w:ascii="Helvetica Neue" w:hAnsi="Helvetica Neue"/>
          <w:sz w:val="22"/>
          <w:szCs w:val="22"/>
          <w:lang w:val="es-419"/>
        </w:rPr>
        <w:t xml:space="preserve">  </w:t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Tu grandeza</w:t>
      </w:r>
    </w:p>
    <w:p w14:paraId="494C8AEA" w14:textId="46B24E61" w:rsidR="00A45766" w:rsidRDefault="00A45766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G</w:t>
      </w: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En el cielo</w:t>
      </w:r>
    </w:p>
    <w:p w14:paraId="1E992381" w14:textId="548C715E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</w:t>
      </w: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Y en la tierra</w:t>
      </w:r>
    </w:p>
    <w:p w14:paraId="6C085B5B" w14:textId="750A64CE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Em7</w:t>
      </w: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Hay poder en</w:t>
      </w:r>
    </w:p>
    <w:p w14:paraId="4A9D871F" w14:textId="6A5CBE84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br/>
        <w:t xml:space="preserve">  Tu presencia</w:t>
      </w:r>
    </w:p>
    <w:p w14:paraId="0D87BB16" w14:textId="2B3BCD57" w:rsidR="0042400E" w:rsidRPr="00A45766" w:rsidRDefault="0042400E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br/>
        <w:t xml:space="preserve">            </w:t>
      </w:r>
      <w:r w:rsidR="00A45766">
        <w:rPr>
          <w:rFonts w:ascii="Helvetica Neue" w:hAnsi="Helvetica Neue"/>
          <w:sz w:val="22"/>
          <w:szCs w:val="22"/>
          <w:lang w:val="es-419"/>
        </w:rPr>
        <w:t xml:space="preserve">            G  Em</w:t>
      </w:r>
    </w:p>
    <w:p w14:paraId="19B81C59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Trae tu reino aquí</w:t>
      </w:r>
      <w:r w:rsidR="0042400E"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                   </w:t>
      </w:r>
    </w:p>
    <w:p w14:paraId="27CE35C3" w14:textId="2E21BA22" w:rsidR="0042400E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              C  G</w:t>
      </w:r>
    </w:p>
    <w:p w14:paraId="2CF13ABB" w14:textId="6510BD04" w:rsidR="0042400E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 Y haz tu voluntad</w:t>
      </w:r>
    </w:p>
    <w:p w14:paraId="779ED5AB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t xml:space="preserve">            </w:t>
      </w:r>
      <w:r>
        <w:rPr>
          <w:rFonts w:ascii="Helvetica Neue" w:hAnsi="Helvetica Neue"/>
          <w:sz w:val="22"/>
          <w:szCs w:val="22"/>
          <w:lang w:val="es-419"/>
        </w:rPr>
        <w:t xml:space="preserve">            G  Em</w:t>
      </w:r>
    </w:p>
    <w:p w14:paraId="2377E6A7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Trae tu reino aquí                     </w:t>
      </w:r>
    </w:p>
    <w:p w14:paraId="49D84CF0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              C  G</w:t>
      </w:r>
    </w:p>
    <w:p w14:paraId="15DA6D46" w14:textId="4AD2E8AD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 Y haz tu voluntad</w:t>
      </w:r>
    </w:p>
    <w:p w14:paraId="1FD363BF" w14:textId="555B1E44" w:rsidR="00A45766" w:rsidRDefault="0042400E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br/>
      </w:r>
      <w:r w:rsidR="00A45766">
        <w:rPr>
          <w:rFonts w:ascii="Helvetica Neue" w:hAnsi="Helvetica Neue"/>
          <w:sz w:val="22"/>
          <w:szCs w:val="22"/>
          <w:lang w:val="es-419"/>
        </w:rPr>
        <w:t xml:space="preserve">  </w:t>
      </w:r>
      <w:r w:rsidRPr="00A45766">
        <w:rPr>
          <w:rFonts w:ascii="Helvetica Neue" w:hAnsi="Helvetica Neue"/>
          <w:sz w:val="22"/>
          <w:szCs w:val="22"/>
          <w:lang w:val="es-419"/>
        </w:rPr>
        <w:t xml:space="preserve">         G       </w:t>
      </w:r>
    </w:p>
    <w:p w14:paraId="2F78F45D" w14:textId="77777777" w:rsidR="00A45766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Sea tu reino con nosotros</w:t>
      </w:r>
    </w:p>
    <w:p w14:paraId="0AE5AF68" w14:textId="524C1016" w:rsidR="00A45766" w:rsidRPr="00A45766" w:rsidRDefault="008D3238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Em7</w:t>
      </w:r>
      <w:r w:rsidR="0042400E" w:rsidRPr="00A45766">
        <w:rPr>
          <w:rFonts w:ascii="Helvetica Neue" w:hAnsi="Helvetica Neue"/>
          <w:sz w:val="22"/>
          <w:szCs w:val="22"/>
          <w:lang w:val="es-419"/>
        </w:rPr>
        <w:br/>
      </w:r>
      <w:r w:rsidR="00A45766" w:rsidRPr="008D3238">
        <w:rPr>
          <w:rFonts w:ascii="Helvetica Neue" w:hAnsi="Helvetica Neue"/>
          <w:b/>
          <w:bCs/>
          <w:sz w:val="22"/>
          <w:szCs w:val="22"/>
          <w:lang w:val="es-419"/>
        </w:rPr>
        <w:t>Señor muestra tu grandeza</w:t>
      </w:r>
      <w:r w:rsidR="00A45766" w:rsidRPr="00A45766">
        <w:rPr>
          <w:rFonts w:ascii="Helvetica Neue" w:hAnsi="Helvetica Neue"/>
          <w:sz w:val="22"/>
          <w:szCs w:val="22"/>
          <w:lang w:val="es-419"/>
        </w:rPr>
        <w:br/>
      </w:r>
      <w:r>
        <w:rPr>
          <w:rFonts w:ascii="Helvetica Neue" w:hAnsi="Helvetica Neue"/>
          <w:sz w:val="22"/>
          <w:szCs w:val="22"/>
          <w:lang w:val="es-419"/>
        </w:rPr>
        <w:t xml:space="preserve">           G</w:t>
      </w:r>
    </w:p>
    <w:p w14:paraId="5791AF19" w14:textId="7D9FE599" w:rsidR="00A45766" w:rsidRDefault="00A45766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En el cielo y en la tierra</w:t>
      </w: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br/>
      </w:r>
      <w:r w:rsidR="008D3238">
        <w:rPr>
          <w:rFonts w:ascii="Helvetica Neue" w:hAnsi="Helvetica Neue"/>
          <w:sz w:val="22"/>
          <w:szCs w:val="22"/>
          <w:lang w:val="es-419"/>
        </w:rPr>
        <w:t xml:space="preserve">           Em7</w:t>
      </w:r>
    </w:p>
    <w:p w14:paraId="142ACD4A" w14:textId="2886D477" w:rsidR="0042400E" w:rsidRPr="008D3238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>Hay poder en tu presencia</w:t>
      </w:r>
    </w:p>
    <w:p w14:paraId="56735BC1" w14:textId="77777777" w:rsidR="00A45766" w:rsidRDefault="00A45766" w:rsidP="0042400E">
      <w:pPr>
        <w:pStyle w:val="NormalWeb"/>
        <w:contextualSpacing/>
        <w:rPr>
          <w:rFonts w:ascii="Helvetica Neue" w:hAnsi="Helvetica Neue"/>
          <w:lang w:val="es-419"/>
        </w:rPr>
      </w:pPr>
    </w:p>
    <w:p w14:paraId="7789DEA6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t xml:space="preserve">            </w:t>
      </w:r>
      <w:r>
        <w:rPr>
          <w:rFonts w:ascii="Helvetica Neue" w:hAnsi="Helvetica Neue"/>
          <w:sz w:val="22"/>
          <w:szCs w:val="22"/>
          <w:lang w:val="es-419"/>
        </w:rPr>
        <w:t xml:space="preserve">            G  Em</w:t>
      </w:r>
    </w:p>
    <w:p w14:paraId="7F2F8528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Trae tu reino aquí                     </w:t>
      </w:r>
    </w:p>
    <w:p w14:paraId="5D143D4D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              C  G</w:t>
      </w:r>
    </w:p>
    <w:p w14:paraId="6C8090DB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 Y haz tu voluntad</w:t>
      </w:r>
    </w:p>
    <w:p w14:paraId="1B421241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 w:rsidRPr="00A45766">
        <w:rPr>
          <w:rFonts w:ascii="Helvetica Neue" w:hAnsi="Helvetica Neue"/>
          <w:sz w:val="22"/>
          <w:szCs w:val="22"/>
          <w:lang w:val="es-419"/>
        </w:rPr>
        <w:t xml:space="preserve">            </w:t>
      </w:r>
      <w:r>
        <w:rPr>
          <w:rFonts w:ascii="Helvetica Neue" w:hAnsi="Helvetica Neue"/>
          <w:sz w:val="22"/>
          <w:szCs w:val="22"/>
          <w:lang w:val="es-419"/>
        </w:rPr>
        <w:t xml:space="preserve">            G  Em</w:t>
      </w:r>
    </w:p>
    <w:p w14:paraId="50C30248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Trae tu reino aquí                     </w:t>
      </w:r>
    </w:p>
    <w:p w14:paraId="643B669C" w14:textId="77777777" w:rsidR="00A45766" w:rsidRPr="00A45766" w:rsidRDefault="00A45766" w:rsidP="00A45766">
      <w:pPr>
        <w:pStyle w:val="NormalWeb"/>
        <w:ind w:left="720"/>
        <w:contextualSpacing/>
        <w:rPr>
          <w:rFonts w:ascii="Helvetica Neue" w:hAnsi="Helvetica Neue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 xml:space="preserve">                          C  G</w:t>
      </w:r>
    </w:p>
    <w:p w14:paraId="55DC626F" w14:textId="77777777" w:rsidR="00A45766" w:rsidRPr="008D3238" w:rsidRDefault="00A45766" w:rsidP="00A45766">
      <w:pPr>
        <w:pStyle w:val="NormalWeb"/>
        <w:ind w:left="720"/>
        <w:contextualSpacing/>
        <w:rPr>
          <w:rFonts w:ascii="Helvetica Neue" w:hAnsi="Helvetica Neue"/>
          <w:b/>
          <w:bCs/>
          <w:lang w:val="es-419"/>
        </w:rPr>
      </w:pPr>
      <w:r w:rsidRPr="008D3238">
        <w:rPr>
          <w:rFonts w:ascii="Helvetica Neue" w:hAnsi="Helvetica Neue"/>
          <w:b/>
          <w:bCs/>
          <w:sz w:val="22"/>
          <w:szCs w:val="22"/>
          <w:lang w:val="es-419"/>
        </w:rPr>
        <w:t xml:space="preserve">   Y haz tu voluntad</w:t>
      </w:r>
    </w:p>
    <w:p w14:paraId="1B85D004" w14:textId="77777777" w:rsidR="00A45766" w:rsidRPr="008D3238" w:rsidRDefault="00A45766" w:rsidP="0042400E">
      <w:pPr>
        <w:pStyle w:val="NormalWeb"/>
        <w:contextualSpacing/>
        <w:rPr>
          <w:rFonts w:ascii="Helvetica Neue" w:hAnsi="Helvetica Neue"/>
          <w:b/>
          <w:bCs/>
          <w:lang w:val="es-419"/>
        </w:rPr>
      </w:pPr>
    </w:p>
    <w:p w14:paraId="3E5DDD51" w14:textId="77777777" w:rsidR="00881179" w:rsidRDefault="00881179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>Interlude: D-C G/B-D  X2</w:t>
      </w:r>
    </w:p>
    <w:p w14:paraId="4DE0754A" w14:textId="77777777" w:rsidR="00881179" w:rsidRDefault="00881179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</w:p>
    <w:p w14:paraId="2F8F2860" w14:textId="77777777" w:rsidR="00525C12" w:rsidRDefault="00525C12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</w:p>
    <w:p w14:paraId="458FD279" w14:textId="0DB5BCAC" w:rsidR="00A45766" w:rsidRPr="00881179" w:rsidRDefault="00881179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>C                    G</w:t>
      </w:r>
      <w:r w:rsidR="0042400E" w:rsidRPr="00A45766">
        <w:rPr>
          <w:rFonts w:ascii="Helvetica Neue" w:hAnsi="Helvetica Neue"/>
          <w:sz w:val="22"/>
          <w:szCs w:val="22"/>
          <w:lang w:val="es-419"/>
        </w:rPr>
        <w:br/>
      </w:r>
      <w:r w:rsidR="00A45766" w:rsidRPr="00881179">
        <w:rPr>
          <w:rFonts w:ascii="Helvetica Neue" w:hAnsi="Helvetica Neue"/>
          <w:b/>
          <w:bCs/>
          <w:sz w:val="22"/>
          <w:szCs w:val="22"/>
          <w:lang w:val="es-419"/>
        </w:rPr>
        <w:t>Me rindo a tu reino</w:t>
      </w:r>
    </w:p>
    <w:p w14:paraId="58821A18" w14:textId="2B1525A0" w:rsidR="00A45766" w:rsidRDefault="00881179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>D                     Em</w:t>
      </w:r>
      <w:r w:rsidR="00A45766" w:rsidRPr="00A45766">
        <w:rPr>
          <w:rFonts w:ascii="Helvetica Neue" w:hAnsi="Helvetica Neue"/>
          <w:sz w:val="22"/>
          <w:szCs w:val="22"/>
          <w:lang w:val="es-419"/>
        </w:rPr>
        <w:br/>
      </w:r>
      <w:r w:rsidR="00A45766" w:rsidRPr="00881179">
        <w:rPr>
          <w:rFonts w:ascii="Helvetica Neue" w:hAnsi="Helvetica Neue"/>
          <w:b/>
          <w:bCs/>
          <w:sz w:val="22"/>
          <w:szCs w:val="22"/>
          <w:lang w:val="es-419"/>
        </w:rPr>
        <w:t>Me rindo a tu majestad</w:t>
      </w:r>
      <w:r w:rsidR="00A45766" w:rsidRPr="00881179">
        <w:rPr>
          <w:rFonts w:ascii="Helvetica Neue" w:hAnsi="Helvetica Neue"/>
          <w:b/>
          <w:bCs/>
          <w:sz w:val="22"/>
          <w:szCs w:val="22"/>
          <w:lang w:val="es-419"/>
        </w:rPr>
        <w:br/>
      </w:r>
      <w:r>
        <w:rPr>
          <w:rFonts w:ascii="Helvetica Neue" w:hAnsi="Helvetica Neue"/>
          <w:sz w:val="22"/>
          <w:szCs w:val="22"/>
          <w:lang w:val="es-419"/>
        </w:rPr>
        <w:t>C                   G</w:t>
      </w:r>
    </w:p>
    <w:p w14:paraId="2755D9CE" w14:textId="1CADF44E" w:rsidR="00A45766" w:rsidRPr="00881179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81179">
        <w:rPr>
          <w:rFonts w:ascii="Helvetica Neue" w:hAnsi="Helvetica Neue"/>
          <w:b/>
          <w:bCs/>
          <w:sz w:val="22"/>
          <w:szCs w:val="22"/>
          <w:lang w:val="es-419"/>
        </w:rPr>
        <w:t>Oh Dios poderoso</w:t>
      </w:r>
    </w:p>
    <w:p w14:paraId="52FE2C82" w14:textId="35FDF4B7" w:rsidR="00A45766" w:rsidRDefault="00881179" w:rsidP="00A45766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  <w:r>
        <w:rPr>
          <w:rFonts w:ascii="Helvetica Neue" w:hAnsi="Helvetica Neue"/>
          <w:sz w:val="22"/>
          <w:szCs w:val="22"/>
          <w:lang w:val="es-419"/>
        </w:rPr>
        <w:t>D               Em         C</w:t>
      </w:r>
    </w:p>
    <w:p w14:paraId="0EBF3510" w14:textId="122FE8AF" w:rsidR="00572EE8" w:rsidRPr="00881179" w:rsidRDefault="00A45766" w:rsidP="00A45766">
      <w:pPr>
        <w:pStyle w:val="NormalWeb"/>
        <w:contextualSpacing/>
        <w:rPr>
          <w:rFonts w:ascii="Helvetica Neue" w:hAnsi="Helvetica Neue"/>
          <w:b/>
          <w:bCs/>
          <w:sz w:val="22"/>
          <w:szCs w:val="22"/>
          <w:lang w:val="es-419"/>
        </w:rPr>
      </w:pPr>
      <w:r w:rsidRPr="00881179">
        <w:rPr>
          <w:rFonts w:ascii="Helvetica Neue" w:hAnsi="Helvetica Neue"/>
          <w:b/>
          <w:bCs/>
          <w:sz w:val="22"/>
          <w:szCs w:val="22"/>
          <w:lang w:val="es-419"/>
        </w:rPr>
        <w:t>Me rindo a tu voluntad</w:t>
      </w:r>
    </w:p>
    <w:p w14:paraId="5DD41777" w14:textId="28A42356" w:rsidR="00147CDF" w:rsidRPr="00147CDF" w:rsidRDefault="00147CDF" w:rsidP="00147CDF">
      <w:pPr>
        <w:pStyle w:val="NormalWeb"/>
        <w:contextualSpacing/>
        <w:rPr>
          <w:rFonts w:ascii="Helvetica Neue" w:hAnsi="Helvetica Neue"/>
          <w:sz w:val="22"/>
          <w:szCs w:val="22"/>
          <w:lang w:val="es-419"/>
        </w:rPr>
      </w:pPr>
    </w:p>
    <w:sectPr w:rsidR="00147CDF" w:rsidRPr="00147CDF" w:rsidSect="00C07E53">
      <w:headerReference w:type="default" r:id="rId6"/>
      <w:footerReference w:type="default" r:id="rId7"/>
      <w:pgSz w:w="12240" w:h="15840"/>
      <w:pgMar w:top="720" w:right="720" w:bottom="720" w:left="720" w:header="432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EE40A" w14:textId="77777777" w:rsidR="00BF7240" w:rsidRDefault="00BF7240" w:rsidP="00A45766">
      <w:r>
        <w:separator/>
      </w:r>
    </w:p>
  </w:endnote>
  <w:endnote w:type="continuationSeparator" w:id="0">
    <w:p w14:paraId="79B6EA2B" w14:textId="77777777" w:rsidR="00BF7240" w:rsidRDefault="00BF7240" w:rsidP="00A4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7CE93" w14:textId="74147AFC" w:rsidR="00A45766" w:rsidRPr="00147CDF" w:rsidRDefault="008D3238" w:rsidP="00A45766">
    <w:pPr>
      <w:pStyle w:val="NormalWeb"/>
      <w:contextualSpacing/>
      <w:rPr>
        <w:rFonts w:ascii="Helvetica Neue" w:hAnsi="Helvetica Neue"/>
        <w:sz w:val="20"/>
        <w:szCs w:val="20"/>
      </w:rPr>
    </w:pPr>
    <w:r w:rsidRPr="00147CDF">
      <w:rPr>
        <w:rFonts w:ascii="Helvetica Neue" w:hAnsi="Helvetica Neue"/>
        <w:noProof/>
        <w:sz w:val="20"/>
        <w:szCs w:val="20"/>
      </w:rPr>
      <w:drawing>
        <wp:anchor distT="0" distB="0" distL="0" distR="0" simplePos="0" relativeHeight="251659264" behindDoc="0" locked="0" layoutInCell="1" hidden="0" allowOverlap="1" wp14:anchorId="46DE5775" wp14:editId="6FEBD717">
          <wp:simplePos x="0" y="0"/>
          <wp:positionH relativeFrom="column">
            <wp:posOffset>6487160</wp:posOffset>
          </wp:positionH>
          <wp:positionV relativeFrom="paragraph">
            <wp:posOffset>-14605</wp:posOffset>
          </wp:positionV>
          <wp:extent cx="522944" cy="524785"/>
          <wp:effectExtent l="0" t="0" r="0" b="0"/>
          <wp:wrapNone/>
          <wp:docPr id="13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944" cy="524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766" w:rsidRPr="00147CDF">
      <w:rPr>
        <w:rFonts w:ascii="Helvetica Neue" w:hAnsi="Helvetica Neue"/>
        <w:b/>
        <w:bCs/>
        <w:sz w:val="20"/>
        <w:szCs w:val="20"/>
      </w:rPr>
      <w:t xml:space="preserve">CCLI# </w:t>
    </w:r>
    <w:r w:rsidR="00A45766">
      <w:rPr>
        <w:rFonts w:ascii="Helvetica Neue" w:hAnsi="Helvetica Neue"/>
        <w:b/>
        <w:bCs/>
        <w:sz w:val="20"/>
        <w:szCs w:val="20"/>
      </w:rPr>
      <w:t>705</w:t>
    </w:r>
    <w:r>
      <w:rPr>
        <w:rFonts w:ascii="Helvetica Neue" w:hAnsi="Helvetica Neue"/>
        <w:b/>
        <w:bCs/>
        <w:sz w:val="20"/>
        <w:szCs w:val="20"/>
      </w:rPr>
      <w:t>1260</w:t>
    </w:r>
    <w:r w:rsidR="00A45766" w:rsidRPr="00147CDF">
      <w:rPr>
        <w:rFonts w:ascii="Helvetica Neue" w:hAnsi="Helvetica Neue"/>
        <w:b/>
        <w:bCs/>
        <w:sz w:val="20"/>
        <w:szCs w:val="20"/>
      </w:rPr>
      <w:t xml:space="preserve"> </w:t>
    </w:r>
  </w:p>
  <w:p w14:paraId="0A4CA76F" w14:textId="55FE8BCC" w:rsidR="008D3238" w:rsidRDefault="008D3238" w:rsidP="008D3238">
    <w:pPr>
      <w:pStyle w:val="NormalWeb"/>
      <w:shd w:val="clear" w:color="auto" w:fill="FFFFFF"/>
      <w:contextualSpacing/>
      <w:rPr>
        <w:rFonts w:ascii="Helvetica Neue" w:hAnsi="Helvetica Neue"/>
        <w:sz w:val="18"/>
        <w:szCs w:val="18"/>
      </w:rPr>
    </w:pPr>
    <w:r w:rsidRPr="008D3238">
      <w:rPr>
        <w:rFonts w:ascii="Helvetica Neue" w:hAnsi="Helvetica Neue"/>
        <w:sz w:val="18"/>
        <w:szCs w:val="18"/>
      </w:rPr>
      <w:t>© 2015 Mercy/Vineyard Publishing (ASCAP)</w:t>
    </w:r>
    <w:r>
      <w:rPr>
        <w:rFonts w:ascii="Helvetica Neue" w:hAnsi="Helvetica Neue"/>
        <w:sz w:val="18"/>
        <w:szCs w:val="18"/>
      </w:rPr>
      <w:t xml:space="preserve"> </w:t>
    </w:r>
    <w:r w:rsidRPr="008D3238">
      <w:rPr>
        <w:rFonts w:ascii="Helvetica Neue" w:hAnsi="Helvetica Neue"/>
        <w:sz w:val="18"/>
        <w:szCs w:val="18"/>
      </w:rPr>
      <w:t>Admin. worldwide by Vineyard Music. www.vineyardworship.com</w:t>
    </w:r>
    <w:r w:rsidRPr="008D3238">
      <w:rPr>
        <w:rFonts w:ascii="Helvetica Neue" w:hAnsi="Helvetica Neue"/>
        <w:sz w:val="18"/>
        <w:szCs w:val="18"/>
      </w:rPr>
      <w:br/>
      <w:t xml:space="preserve">All Rights Reserved. International Copyright Secured. Used by Permission. </w:t>
    </w:r>
    <w:proofErr w:type="spellStart"/>
    <w:r>
      <w:rPr>
        <w:rFonts w:ascii="Helvetica Neue" w:hAnsi="Helvetica Neue"/>
        <w:sz w:val="18"/>
        <w:szCs w:val="18"/>
      </w:rPr>
      <w:t>Usada</w:t>
    </w:r>
    <w:proofErr w:type="spellEnd"/>
    <w:r>
      <w:rPr>
        <w:rFonts w:ascii="Helvetica Neue" w:hAnsi="Helvetica Neue"/>
        <w:sz w:val="18"/>
        <w:szCs w:val="18"/>
      </w:rPr>
      <w:t xml:space="preserve"> con </w:t>
    </w:r>
    <w:proofErr w:type="spellStart"/>
    <w:r>
      <w:rPr>
        <w:rFonts w:ascii="Helvetica Neue" w:hAnsi="Helvetica Neue"/>
        <w:sz w:val="18"/>
        <w:szCs w:val="18"/>
      </w:rPr>
      <w:t>permiso</w:t>
    </w:r>
    <w:proofErr w:type="spellEnd"/>
    <w:r>
      <w:rPr>
        <w:rFonts w:ascii="Helvetica Neue" w:hAnsi="Helvetica Neue"/>
        <w:sz w:val="18"/>
        <w:szCs w:val="18"/>
      </w:rPr>
      <w:t xml:space="preserve">. Translation </w:t>
    </w:r>
    <w:r w:rsidR="00881179">
      <w:rPr>
        <w:rFonts w:ascii="Helvetica Neue" w:hAnsi="Helvetica Neue"/>
        <w:sz w:val="18"/>
        <w:szCs w:val="18"/>
      </w:rPr>
      <w:t>authorized by</w:t>
    </w:r>
  </w:p>
  <w:p w14:paraId="1EEA1AF6" w14:textId="32AA1A36" w:rsidR="00881179" w:rsidRPr="00881179" w:rsidRDefault="00881179" w:rsidP="008D3238">
    <w:pPr>
      <w:pStyle w:val="NormalWeb"/>
      <w:shd w:val="clear" w:color="auto" w:fill="FFFFFF"/>
      <w:contextualSpacing/>
      <w:rPr>
        <w:rFonts w:ascii="Helvetica Neue" w:hAnsi="Helvetica Neue"/>
        <w:sz w:val="18"/>
        <w:szCs w:val="18"/>
        <w:lang w:val="es-419"/>
      </w:rPr>
    </w:pPr>
    <w:r>
      <w:rPr>
        <w:rFonts w:ascii="Helvetica Neue" w:hAnsi="Helvetica Neue"/>
        <w:sz w:val="18"/>
        <w:szCs w:val="18"/>
      </w:rPr>
      <w:t xml:space="preserve">Vineyard Worship. </w:t>
    </w:r>
    <w:r w:rsidRPr="00881179">
      <w:rPr>
        <w:rFonts w:ascii="Helvetica Neue" w:hAnsi="Helvetica Neue"/>
        <w:sz w:val="18"/>
        <w:szCs w:val="18"/>
        <w:lang w:val="es-419"/>
      </w:rPr>
      <w:t>Traducción autorizada por Vineyard Worship</w:t>
    </w:r>
    <w:r>
      <w:rPr>
        <w:rFonts w:ascii="Helvetica Neue" w:hAnsi="Helvetica Neue"/>
        <w:sz w:val="18"/>
        <w:szCs w:val="18"/>
        <w:lang w:val="es-419"/>
      </w:rPr>
      <w:t xml:space="preserve">. </w:t>
    </w:r>
  </w:p>
  <w:p w14:paraId="2A8D0994" w14:textId="2A01E56F" w:rsidR="00A45766" w:rsidRPr="00881179" w:rsidRDefault="00A45766" w:rsidP="00A45766">
    <w:pPr>
      <w:pStyle w:val="NormalWeb"/>
      <w:shd w:val="clear" w:color="auto" w:fill="FFFFFF"/>
      <w:contextualSpacing/>
      <w:rPr>
        <w:rFonts w:ascii="Helvetica Neue" w:hAnsi="Helvetica Neue"/>
        <w:sz w:val="18"/>
        <w:szCs w:val="18"/>
        <w:lang w:val="es-4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54E1D" w14:textId="77777777" w:rsidR="00BF7240" w:rsidRDefault="00BF7240" w:rsidP="00A45766">
      <w:r>
        <w:separator/>
      </w:r>
    </w:p>
  </w:footnote>
  <w:footnote w:type="continuationSeparator" w:id="0">
    <w:p w14:paraId="6EA22047" w14:textId="77777777" w:rsidR="00BF7240" w:rsidRDefault="00BF7240" w:rsidP="00A4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6EE9" w14:textId="77777777" w:rsidR="00A45766" w:rsidRPr="00147CDF" w:rsidRDefault="00A45766" w:rsidP="00881179">
    <w:pPr>
      <w:pStyle w:val="NormalWeb"/>
      <w:contextualSpacing/>
      <w:rPr>
        <w:rFonts w:ascii="Helvetica Neue" w:hAnsi="Helvetica Neue"/>
        <w:sz w:val="44"/>
        <w:szCs w:val="44"/>
        <w:u w:val="thick"/>
      </w:rPr>
    </w:pPr>
    <w:r w:rsidRPr="00147CDF">
      <w:rPr>
        <w:rFonts w:ascii="Helvetica Neue" w:hAnsi="Helvetica Neue"/>
        <w:b/>
        <w:bCs/>
        <w:sz w:val="44"/>
        <w:szCs w:val="44"/>
        <w:u w:val="thick"/>
      </w:rPr>
      <w:t xml:space="preserve">Trae Tu </w:t>
    </w:r>
    <w:proofErr w:type="spellStart"/>
    <w:r w:rsidRPr="00147CDF">
      <w:rPr>
        <w:rFonts w:ascii="Helvetica Neue" w:hAnsi="Helvetica Neue"/>
        <w:b/>
        <w:bCs/>
        <w:sz w:val="44"/>
        <w:szCs w:val="44"/>
        <w:u w:val="thick"/>
      </w:rPr>
      <w:t>Reino</w:t>
    </w:r>
    <w:proofErr w:type="spellEnd"/>
    <w:r w:rsidRPr="00147CDF">
      <w:rPr>
        <w:rFonts w:ascii="Helvetica Neue" w:hAnsi="Helvetica Neue"/>
        <w:b/>
        <w:bCs/>
        <w:sz w:val="44"/>
        <w:szCs w:val="44"/>
        <w:u w:val="thick"/>
      </w:rPr>
      <w:t xml:space="preserve"> </w:t>
    </w:r>
    <w:proofErr w:type="spellStart"/>
    <w:r w:rsidRPr="00147CDF">
      <w:rPr>
        <w:rFonts w:ascii="Helvetica Neue" w:hAnsi="Helvetica Neue"/>
        <w:b/>
        <w:bCs/>
        <w:sz w:val="44"/>
        <w:szCs w:val="44"/>
        <w:u w:val="thick"/>
      </w:rPr>
      <w:t>Aquí</w:t>
    </w:r>
    <w:proofErr w:type="spellEnd"/>
    <w:r w:rsidRPr="00147CDF">
      <w:rPr>
        <w:rFonts w:ascii="Helvetica Neue" w:hAnsi="Helvetica Neue"/>
        <w:b/>
        <w:bCs/>
        <w:sz w:val="44"/>
        <w:szCs w:val="44"/>
        <w:u w:val="thick"/>
      </w:rPr>
      <w:t xml:space="preserve"> – Let Your Kingdom Come</w:t>
    </w:r>
  </w:p>
  <w:p w14:paraId="445F9C5D" w14:textId="77777777" w:rsidR="00A45766" w:rsidRPr="00C07E53" w:rsidRDefault="00A45766" w:rsidP="00A45766">
    <w:pPr>
      <w:pStyle w:val="NormalWeb"/>
      <w:spacing w:line="276" w:lineRule="auto"/>
      <w:contextualSpacing/>
      <w:rPr>
        <w:rFonts w:ascii="Helvetica Neue" w:hAnsi="Helvetica Neue"/>
        <w:sz w:val="22"/>
        <w:szCs w:val="22"/>
      </w:rPr>
    </w:pPr>
    <w:r w:rsidRPr="00C07E53">
      <w:rPr>
        <w:rFonts w:ascii="Helvetica Neue" w:hAnsi="Helvetica Neue"/>
        <w:sz w:val="22"/>
        <w:szCs w:val="22"/>
      </w:rPr>
      <w:t>Adam Russell</w:t>
    </w:r>
  </w:p>
  <w:p w14:paraId="53F9E1F2" w14:textId="4C1ACE82" w:rsidR="00A45766" w:rsidRPr="00C07E53" w:rsidRDefault="00A45766" w:rsidP="00A45766">
    <w:pPr>
      <w:pStyle w:val="NormalWeb"/>
      <w:spacing w:line="276" w:lineRule="auto"/>
      <w:contextualSpacing/>
      <w:rPr>
        <w:rFonts w:ascii="Helvetica Neue" w:hAnsi="Helvetica Neue"/>
        <w:sz w:val="22"/>
        <w:szCs w:val="22"/>
      </w:rPr>
    </w:pPr>
    <w:r w:rsidRPr="00C07E53">
      <w:rPr>
        <w:rFonts w:ascii="Helvetica Neue" w:hAnsi="Helvetica Neue"/>
        <w:sz w:val="22"/>
        <w:szCs w:val="22"/>
      </w:rPr>
      <w:t>Key of G</w:t>
    </w:r>
  </w:p>
  <w:p w14:paraId="01B672C9" w14:textId="19B3E800" w:rsidR="00881179" w:rsidRPr="00C07E53" w:rsidRDefault="00881179" w:rsidP="00881179">
    <w:pPr>
      <w:pStyle w:val="NormalWeb"/>
      <w:contextualSpacing/>
      <w:rPr>
        <w:rFonts w:ascii="Helvetica Neue" w:hAnsi="Helvetica Neue"/>
        <w:sz w:val="20"/>
        <w:szCs w:val="20"/>
      </w:rPr>
    </w:pPr>
    <w:r w:rsidRPr="00C07E53">
      <w:rPr>
        <w:rFonts w:ascii="Helvetica Neue" w:hAnsi="Helvetica Neue"/>
        <w:sz w:val="20"/>
        <w:szCs w:val="20"/>
      </w:rPr>
      <w:t xml:space="preserve">Translated by: Carla Hernández, Daniel Hernández, Nicole Hernández, Carlos </w:t>
    </w:r>
    <w:proofErr w:type="spellStart"/>
    <w:r w:rsidRPr="00C07E53">
      <w:rPr>
        <w:rFonts w:ascii="Helvetica Neue" w:hAnsi="Helvetica Neue"/>
        <w:sz w:val="20"/>
        <w:szCs w:val="20"/>
      </w:rPr>
      <w:t>Marquilla</w:t>
    </w:r>
    <w:proofErr w:type="spellEnd"/>
    <w:r w:rsidRPr="00C07E53">
      <w:rPr>
        <w:rFonts w:ascii="Helvetica Neue" w:hAnsi="Helvetica Neue"/>
        <w:sz w:val="20"/>
        <w:szCs w:val="20"/>
      </w:rPr>
      <w:t>, Jessica Lewis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0E"/>
    <w:rsid w:val="000C6CEE"/>
    <w:rsid w:val="00147CDF"/>
    <w:rsid w:val="0042400E"/>
    <w:rsid w:val="00525C12"/>
    <w:rsid w:val="00572EE8"/>
    <w:rsid w:val="0086267E"/>
    <w:rsid w:val="00881179"/>
    <w:rsid w:val="008D3238"/>
    <w:rsid w:val="00950CC7"/>
    <w:rsid w:val="00A45766"/>
    <w:rsid w:val="00BF7240"/>
    <w:rsid w:val="00C0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0C1D7"/>
  <w15:chartTrackingRefBased/>
  <w15:docId w15:val="{C8F03CDA-E71C-474B-9B67-A6DDA011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0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72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E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766"/>
  </w:style>
  <w:style w:type="paragraph" w:styleId="Footer">
    <w:name w:val="footer"/>
    <w:basedOn w:val="Normal"/>
    <w:link w:val="FooterChar"/>
    <w:uiPriority w:val="99"/>
    <w:unhideWhenUsed/>
    <w:rsid w:val="00A4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Nicole</dc:creator>
  <cp:keywords/>
  <dc:description/>
  <cp:lastModifiedBy>Hernandez, Nicole</cp:lastModifiedBy>
  <cp:revision>4</cp:revision>
  <dcterms:created xsi:type="dcterms:W3CDTF">2024-09-06T16:09:00Z</dcterms:created>
  <dcterms:modified xsi:type="dcterms:W3CDTF">2024-09-11T01:23:00Z</dcterms:modified>
</cp:coreProperties>
</file>